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14" w:rsidRPr="00FE5014" w:rsidRDefault="00327F63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9807BC">
        <w:rPr>
          <w:rFonts w:ascii="Times New Roman" w:hAnsi="Times New Roman"/>
          <w:sz w:val="28"/>
          <w:lang w:val="uk-UA"/>
        </w:rPr>
        <w:t xml:space="preserve">    </w:t>
      </w:r>
      <w:r w:rsidR="004A6A61" w:rsidRPr="006A29EE">
        <w:rPr>
          <w:rFonts w:ascii="Times New Roman" w:hAnsi="Times New Roman"/>
          <w:sz w:val="28"/>
          <w:u w:val="single"/>
          <w:lang w:val="uk-UA"/>
        </w:rPr>
        <w:t>2</w:t>
      </w:r>
      <w:r w:rsidR="006A29EE" w:rsidRPr="006A29EE">
        <w:rPr>
          <w:rFonts w:ascii="Times New Roman" w:hAnsi="Times New Roman"/>
          <w:sz w:val="28"/>
          <w:u w:val="single"/>
          <w:lang w:val="uk-UA"/>
        </w:rPr>
        <w:t>1</w:t>
      </w:r>
      <w:r w:rsidR="004A6A61" w:rsidRPr="006A29EE">
        <w:rPr>
          <w:rFonts w:ascii="Times New Roman" w:hAnsi="Times New Roman"/>
          <w:sz w:val="28"/>
          <w:u w:val="single"/>
          <w:lang w:val="uk-UA"/>
        </w:rPr>
        <w:t>-</w:t>
      </w:r>
      <w:r w:rsidR="00FE5014" w:rsidRPr="006A29EE">
        <w:rPr>
          <w:rFonts w:ascii="Times New Roman" w:hAnsi="Times New Roman"/>
          <w:sz w:val="28"/>
          <w:u w:val="single"/>
          <w:lang w:val="uk-UA"/>
        </w:rPr>
        <w:t>К</w:t>
      </w:r>
      <w:r w:rsidR="006A29EE" w:rsidRPr="006A29EE">
        <w:rPr>
          <w:rFonts w:ascii="Times New Roman" w:hAnsi="Times New Roman"/>
          <w:sz w:val="28"/>
          <w:u w:val="single"/>
          <w:lang w:val="uk-UA"/>
        </w:rPr>
        <w:t>К</w:t>
      </w:r>
    </w:p>
    <w:p w:rsidR="00327F63" w:rsidRPr="005D1223" w:rsidRDefault="00327F63">
      <w:pPr>
        <w:rPr>
          <w:rFonts w:ascii="Times New Roman" w:hAnsi="Times New Roman"/>
          <w:sz w:val="28"/>
          <w:u w:val="single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9807BC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9807BC">
        <w:rPr>
          <w:rFonts w:ascii="Times New Roman" w:hAnsi="Times New Roman"/>
          <w:sz w:val="28"/>
          <w:lang w:val="uk-UA"/>
        </w:rPr>
        <w:t xml:space="preserve"> </w:t>
      </w:r>
      <w:r w:rsidR="009807BC" w:rsidRPr="005D1223">
        <w:rPr>
          <w:rFonts w:ascii="Times New Roman" w:hAnsi="Times New Roman"/>
          <w:sz w:val="28"/>
          <w:u w:val="single"/>
          <w:lang w:val="uk-UA"/>
        </w:rPr>
        <w:t>23.03.</w:t>
      </w:r>
      <w:r w:rsidRPr="005D1223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512"/>
        <w:gridCol w:w="2312"/>
        <w:gridCol w:w="3969"/>
        <w:gridCol w:w="5982"/>
      </w:tblGrid>
      <w:tr w:rsidR="00327F63" w:rsidRPr="00440F48" w:rsidTr="004A6A61">
        <w:trPr>
          <w:trHeight w:val="551"/>
        </w:trPr>
        <w:tc>
          <w:tcPr>
            <w:tcW w:w="98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51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31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3969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5982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614747" w:rsidRPr="0031431F" w:rsidTr="001B7A83">
        <w:trPr>
          <w:trHeight w:val="417"/>
        </w:trPr>
        <w:tc>
          <w:tcPr>
            <w:tcW w:w="989" w:type="dxa"/>
            <w:vAlign w:val="center"/>
          </w:tcPr>
          <w:p w:rsidR="00614747" w:rsidRPr="0031431F" w:rsidRDefault="00614747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12" w:type="dxa"/>
            <w:vMerge w:val="restart"/>
            <w:vAlign w:val="center"/>
          </w:tcPr>
          <w:p w:rsidR="00614747" w:rsidRPr="006A29EE" w:rsidRDefault="006A29EE" w:rsidP="00614747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6A29EE">
              <w:rPr>
                <w:sz w:val="28"/>
              </w:rPr>
              <w:t>Історія</w:t>
            </w:r>
            <w:proofErr w:type="spellEnd"/>
            <w:r w:rsidRPr="006A29EE">
              <w:rPr>
                <w:sz w:val="28"/>
              </w:rPr>
              <w:t xml:space="preserve"> </w:t>
            </w:r>
            <w:proofErr w:type="spellStart"/>
            <w:r w:rsidRPr="006A29EE">
              <w:rPr>
                <w:sz w:val="28"/>
              </w:rPr>
              <w:t>Всесвітня</w:t>
            </w:r>
            <w:proofErr w:type="spellEnd"/>
          </w:p>
        </w:tc>
        <w:tc>
          <w:tcPr>
            <w:tcW w:w="2312" w:type="dxa"/>
            <w:vMerge w:val="restart"/>
            <w:vAlign w:val="center"/>
          </w:tcPr>
          <w:p w:rsidR="000714E7" w:rsidRDefault="000714E7" w:rsidP="000714E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0714E7" w:rsidRPr="000714E7" w:rsidRDefault="006A29EE" w:rsidP="000714E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714E7">
              <w:rPr>
                <w:sz w:val="28"/>
                <w:szCs w:val="28"/>
                <w:lang w:val="uk-UA"/>
              </w:rPr>
              <w:t xml:space="preserve">Романюк </w:t>
            </w:r>
          </w:p>
          <w:p w:rsidR="006A29EE" w:rsidRPr="000714E7" w:rsidRDefault="006A29EE" w:rsidP="000714E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714E7">
              <w:rPr>
                <w:sz w:val="28"/>
                <w:szCs w:val="28"/>
                <w:lang w:val="uk-UA"/>
              </w:rPr>
              <w:t>Євген Анатолійович</w:t>
            </w:r>
          </w:p>
          <w:p w:rsidR="00614747" w:rsidRPr="006A29EE" w:rsidRDefault="00614747" w:rsidP="000714E7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614747" w:rsidRPr="006A29EE" w:rsidRDefault="006A29EE" w:rsidP="00FE5014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6A29EE">
              <w:rPr>
                <w:sz w:val="28"/>
              </w:rPr>
              <w:t>Німеччина</w:t>
            </w:r>
            <w:proofErr w:type="spellEnd"/>
            <w:r w:rsidRPr="006A29EE">
              <w:rPr>
                <w:sz w:val="28"/>
              </w:rPr>
              <w:t xml:space="preserve">. </w:t>
            </w:r>
            <w:proofErr w:type="spellStart"/>
            <w:r w:rsidRPr="006A29EE">
              <w:rPr>
                <w:sz w:val="28"/>
              </w:rPr>
              <w:t>Створення</w:t>
            </w:r>
            <w:proofErr w:type="spellEnd"/>
            <w:r w:rsidRPr="006A29EE">
              <w:rPr>
                <w:sz w:val="28"/>
              </w:rPr>
              <w:t xml:space="preserve"> ФРН і НДР. Роль </w:t>
            </w:r>
            <w:proofErr w:type="spellStart"/>
            <w:r w:rsidRPr="006A29EE">
              <w:rPr>
                <w:sz w:val="28"/>
              </w:rPr>
              <w:t>Німеччини</w:t>
            </w:r>
            <w:proofErr w:type="spellEnd"/>
            <w:r w:rsidRPr="006A29EE">
              <w:rPr>
                <w:sz w:val="28"/>
              </w:rPr>
              <w:t xml:space="preserve"> на </w:t>
            </w:r>
            <w:proofErr w:type="spellStart"/>
            <w:r w:rsidRPr="006A29EE">
              <w:rPr>
                <w:sz w:val="28"/>
              </w:rPr>
              <w:t>сучасному</w:t>
            </w:r>
            <w:proofErr w:type="spellEnd"/>
            <w:r w:rsidRPr="006A29EE">
              <w:rPr>
                <w:sz w:val="28"/>
              </w:rPr>
              <w:t xml:space="preserve"> </w:t>
            </w:r>
            <w:proofErr w:type="spellStart"/>
            <w:r w:rsidRPr="006A29EE">
              <w:rPr>
                <w:sz w:val="28"/>
              </w:rPr>
              <w:t>етапі</w:t>
            </w:r>
            <w:proofErr w:type="spellEnd"/>
            <w:r w:rsidRPr="006A29EE">
              <w:rPr>
                <w:sz w:val="28"/>
              </w:rPr>
              <w:t>.</w:t>
            </w:r>
          </w:p>
        </w:tc>
        <w:tc>
          <w:tcPr>
            <w:tcW w:w="5982" w:type="dxa"/>
            <w:vAlign w:val="center"/>
          </w:tcPr>
          <w:p w:rsidR="00614747" w:rsidRPr="006A29EE" w:rsidRDefault="006A29EE" w:rsidP="006A29E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A29EE">
              <w:rPr>
                <w:sz w:val="28"/>
                <w:szCs w:val="28"/>
                <w:lang w:val="uk-UA"/>
              </w:rPr>
              <w:t>Підручник І</w:t>
            </w:r>
            <w:r>
              <w:rPr>
                <w:sz w:val="28"/>
                <w:szCs w:val="28"/>
                <w:lang w:val="uk-UA"/>
              </w:rPr>
              <w:t>.</w:t>
            </w:r>
            <w:r w:rsidRPr="006A29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9EE">
              <w:rPr>
                <w:sz w:val="28"/>
                <w:szCs w:val="28"/>
                <w:lang w:val="uk-UA"/>
              </w:rPr>
              <w:t>Щупан</w:t>
            </w:r>
            <w:proofErr w:type="spellEnd"/>
            <w:r w:rsidRPr="006A29E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A29EE">
              <w:rPr>
                <w:sz w:val="28"/>
                <w:szCs w:val="28"/>
                <w:lang w:val="uk-UA"/>
              </w:rPr>
              <w:t>Всесвіт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6A29EE">
              <w:rPr>
                <w:sz w:val="28"/>
                <w:szCs w:val="28"/>
                <w:lang w:val="uk-UA"/>
              </w:rPr>
              <w:t xml:space="preserve"> Істор</w:t>
            </w:r>
            <w:r>
              <w:rPr>
                <w:sz w:val="28"/>
                <w:szCs w:val="28"/>
                <w:lang w:val="uk-UA"/>
              </w:rPr>
              <w:t>ія» -</w:t>
            </w:r>
            <w:r w:rsidRPr="006A29EE">
              <w:rPr>
                <w:sz w:val="28"/>
                <w:szCs w:val="28"/>
                <w:lang w:val="uk-UA"/>
              </w:rPr>
              <w:t xml:space="preserve"> 11 клас</w:t>
            </w:r>
          </w:p>
          <w:p w:rsidR="006A29EE" w:rsidRPr="006A29EE" w:rsidRDefault="006A29EE" w:rsidP="006A29E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параграф 6, </w:t>
            </w:r>
            <w:r w:rsidRPr="006A29EE">
              <w:rPr>
                <w:sz w:val="28"/>
                <w:szCs w:val="28"/>
                <w:lang w:val="uk-UA"/>
              </w:rPr>
              <w:t xml:space="preserve">завдання </w:t>
            </w:r>
            <w:proofErr w:type="spellStart"/>
            <w:r w:rsidRPr="006A29E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тор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6A29EE">
              <w:rPr>
                <w:sz w:val="28"/>
                <w:szCs w:val="28"/>
                <w:lang w:val="uk-UA"/>
              </w:rPr>
              <w:t xml:space="preserve"> 50</w:t>
            </w:r>
          </w:p>
        </w:tc>
      </w:tr>
      <w:tr w:rsidR="00FE5014" w:rsidRPr="0031431F" w:rsidTr="001B7A83">
        <w:trPr>
          <w:trHeight w:val="696"/>
        </w:trPr>
        <w:tc>
          <w:tcPr>
            <w:tcW w:w="989" w:type="dxa"/>
            <w:vAlign w:val="center"/>
          </w:tcPr>
          <w:p w:rsidR="00FE5014" w:rsidRPr="0031431F" w:rsidRDefault="00FE5014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12" w:type="dxa"/>
            <w:vMerge/>
          </w:tcPr>
          <w:p w:rsidR="00FE5014" w:rsidRPr="006A29EE" w:rsidRDefault="00FE5014" w:rsidP="00FE5014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2312" w:type="dxa"/>
            <w:vMerge/>
          </w:tcPr>
          <w:p w:rsidR="00FE5014" w:rsidRPr="006A29EE" w:rsidRDefault="00FE5014" w:rsidP="00FE5014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FE5014" w:rsidRPr="006A29EE" w:rsidRDefault="008B79CE" w:rsidP="00FE5014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Франція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наприкінці</w:t>
            </w:r>
            <w:proofErr w:type="spellEnd"/>
            <w:r>
              <w:rPr>
                <w:sz w:val="28"/>
              </w:rPr>
              <w:t xml:space="preserve"> ХХ і</w:t>
            </w:r>
            <w:r w:rsidR="006A29EE" w:rsidRPr="006A29EE">
              <w:rPr>
                <w:sz w:val="28"/>
              </w:rPr>
              <w:t xml:space="preserve"> на початку ХХІ ст.</w:t>
            </w:r>
          </w:p>
        </w:tc>
        <w:tc>
          <w:tcPr>
            <w:tcW w:w="5982" w:type="dxa"/>
            <w:vAlign w:val="center"/>
          </w:tcPr>
          <w:p w:rsidR="006A29EE" w:rsidRPr="006A29EE" w:rsidRDefault="006A29EE" w:rsidP="006A29E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параграф 7, </w:t>
            </w:r>
            <w:proofErr w:type="spellStart"/>
            <w:r w:rsidRPr="006A29E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тор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6A29EE">
              <w:rPr>
                <w:sz w:val="28"/>
                <w:szCs w:val="28"/>
                <w:lang w:val="uk-UA"/>
              </w:rPr>
              <w:t xml:space="preserve"> 53-57,</w:t>
            </w:r>
          </w:p>
          <w:p w:rsidR="00FE5014" w:rsidRPr="006A29EE" w:rsidRDefault="006A29EE" w:rsidP="006A29E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6A29EE">
              <w:rPr>
                <w:sz w:val="28"/>
                <w:szCs w:val="28"/>
                <w:lang w:val="uk-UA"/>
              </w:rPr>
              <w:t>завд</w:t>
            </w:r>
            <w:r>
              <w:rPr>
                <w:sz w:val="28"/>
                <w:szCs w:val="28"/>
                <w:lang w:val="uk-UA"/>
              </w:rPr>
              <w:t>ання</w:t>
            </w:r>
            <w:r w:rsidRPr="006A29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29E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тор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6A29EE">
              <w:rPr>
                <w:sz w:val="28"/>
                <w:szCs w:val="28"/>
                <w:lang w:val="uk-UA"/>
              </w:rPr>
              <w:t xml:space="preserve"> 58, п. І- 3,5,7,9</w:t>
            </w:r>
          </w:p>
        </w:tc>
      </w:tr>
      <w:tr w:rsidR="009835AD" w:rsidRPr="0031431F" w:rsidTr="001B7A83">
        <w:trPr>
          <w:trHeight w:val="1124"/>
        </w:trPr>
        <w:tc>
          <w:tcPr>
            <w:tcW w:w="989" w:type="dxa"/>
            <w:vAlign w:val="center"/>
          </w:tcPr>
          <w:p w:rsidR="009835AD" w:rsidRPr="0031431F" w:rsidRDefault="009835AD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12" w:type="dxa"/>
            <w:vMerge w:val="restart"/>
            <w:vAlign w:val="center"/>
          </w:tcPr>
          <w:p w:rsidR="009835AD" w:rsidRPr="00D64187" w:rsidRDefault="009835AD" w:rsidP="009835AD">
            <w:pPr>
              <w:spacing w:after="0" w:line="240" w:lineRule="auto"/>
              <w:rPr>
                <w:sz w:val="28"/>
                <w:lang w:val="uk-UA"/>
              </w:rPr>
            </w:pPr>
            <w:r w:rsidRPr="00D64187">
              <w:rPr>
                <w:sz w:val="28"/>
                <w:lang w:val="uk-UA"/>
              </w:rPr>
              <w:t>Калькуляція і звітність</w:t>
            </w:r>
          </w:p>
        </w:tc>
        <w:tc>
          <w:tcPr>
            <w:tcW w:w="2312" w:type="dxa"/>
            <w:vMerge w:val="restart"/>
            <w:vAlign w:val="center"/>
          </w:tcPr>
          <w:p w:rsidR="009835AD" w:rsidRPr="00D64187" w:rsidRDefault="009835AD" w:rsidP="009835AD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 w:rsidRPr="00D64187">
              <w:rPr>
                <w:sz w:val="28"/>
                <w:lang w:val="uk-UA"/>
              </w:rPr>
              <w:t>Дадика</w:t>
            </w:r>
            <w:proofErr w:type="spellEnd"/>
            <w:r w:rsidRPr="00D64187">
              <w:rPr>
                <w:sz w:val="28"/>
                <w:lang w:val="uk-UA"/>
              </w:rPr>
              <w:t xml:space="preserve"> Ірина Олексіївна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835AD" w:rsidRPr="009835AD" w:rsidRDefault="009835AD" w:rsidP="009835A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835AD">
              <w:rPr>
                <w:sz w:val="28"/>
                <w:szCs w:val="28"/>
                <w:lang w:val="uk-UA"/>
              </w:rPr>
              <w:t>Розрахунок сировини при приготуванні</w:t>
            </w:r>
          </w:p>
          <w:p w:rsidR="009835AD" w:rsidRPr="009835AD" w:rsidRDefault="009835AD" w:rsidP="009835A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835AD">
              <w:rPr>
                <w:sz w:val="28"/>
                <w:szCs w:val="28"/>
                <w:lang w:val="uk-UA"/>
              </w:rPr>
              <w:t>простих нарізних і поштучних тістечок  і простих тортів</w:t>
            </w:r>
          </w:p>
        </w:tc>
        <w:tc>
          <w:tcPr>
            <w:tcW w:w="5982" w:type="dxa"/>
            <w:tcBorders>
              <w:top w:val="nil"/>
            </w:tcBorders>
          </w:tcPr>
          <w:p w:rsidR="009835AD" w:rsidRPr="009835AD" w:rsidRDefault="009835AD" w:rsidP="009835A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835AD">
              <w:rPr>
                <w:sz w:val="28"/>
                <w:szCs w:val="28"/>
                <w:lang w:val="uk-UA"/>
              </w:rPr>
              <w:t>Збірник рецептур мучних кондитерських і булочних виробів. Вміти розрахувати сировину на 100 порцій тістечок простих нарізних</w:t>
            </w:r>
          </w:p>
          <w:p w:rsidR="009835AD" w:rsidRPr="009835AD" w:rsidRDefault="009835AD" w:rsidP="009835A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835AD">
              <w:rPr>
                <w:sz w:val="28"/>
                <w:szCs w:val="28"/>
                <w:lang w:val="uk-UA"/>
              </w:rPr>
              <w:t>рецептура № 327</w:t>
            </w:r>
          </w:p>
          <w:p w:rsidR="009835AD" w:rsidRPr="009835AD" w:rsidRDefault="009835AD" w:rsidP="009835A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9835AD" w:rsidRPr="0031431F" w:rsidTr="001B7A83">
        <w:trPr>
          <w:trHeight w:val="2473"/>
        </w:trPr>
        <w:tc>
          <w:tcPr>
            <w:tcW w:w="989" w:type="dxa"/>
            <w:vAlign w:val="center"/>
          </w:tcPr>
          <w:p w:rsidR="009835AD" w:rsidRDefault="009835AD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835AD" w:rsidRPr="0031431F" w:rsidRDefault="009835AD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12" w:type="dxa"/>
            <w:vMerge/>
          </w:tcPr>
          <w:p w:rsidR="009835AD" w:rsidRPr="0031431F" w:rsidRDefault="009835AD" w:rsidP="009835A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12" w:type="dxa"/>
            <w:vMerge/>
          </w:tcPr>
          <w:p w:rsidR="009835AD" w:rsidRPr="0031431F" w:rsidRDefault="009835AD" w:rsidP="009835A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9835AD" w:rsidRPr="009835AD" w:rsidRDefault="009835AD" w:rsidP="009835A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835AD">
              <w:rPr>
                <w:sz w:val="28"/>
                <w:szCs w:val="28"/>
                <w:lang w:val="uk-UA"/>
              </w:rPr>
              <w:t>Уро</w:t>
            </w:r>
            <w:r>
              <w:rPr>
                <w:sz w:val="28"/>
                <w:szCs w:val="28"/>
                <w:lang w:val="uk-UA"/>
              </w:rPr>
              <w:t>к узагальнення та систематизації</w:t>
            </w:r>
            <w:r w:rsidRPr="009835AD">
              <w:rPr>
                <w:sz w:val="28"/>
                <w:szCs w:val="28"/>
                <w:lang w:val="uk-UA"/>
              </w:rPr>
              <w:t xml:space="preserve"> знань</w:t>
            </w:r>
          </w:p>
        </w:tc>
        <w:tc>
          <w:tcPr>
            <w:tcW w:w="5982" w:type="dxa"/>
          </w:tcPr>
          <w:p w:rsidR="009835AD" w:rsidRPr="009835AD" w:rsidRDefault="009835AD" w:rsidP="009835A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835AD">
              <w:rPr>
                <w:sz w:val="28"/>
                <w:szCs w:val="28"/>
                <w:lang w:val="uk-UA"/>
              </w:rPr>
              <w:t>Збірник рецептур мучних кондитерських і булочних виробів</w:t>
            </w:r>
          </w:p>
          <w:p w:rsidR="009835AD" w:rsidRPr="009835AD" w:rsidRDefault="009835AD" w:rsidP="009835A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835AD">
              <w:rPr>
                <w:sz w:val="28"/>
                <w:szCs w:val="28"/>
                <w:lang w:val="uk-UA"/>
              </w:rPr>
              <w:t xml:space="preserve">Підручник: Н.М. </w:t>
            </w:r>
            <w:proofErr w:type="spellStart"/>
            <w:r w:rsidRPr="009835AD">
              <w:rPr>
                <w:sz w:val="28"/>
                <w:szCs w:val="28"/>
                <w:lang w:val="uk-UA"/>
              </w:rPr>
              <w:t>Міфтахудінова</w:t>
            </w:r>
            <w:proofErr w:type="spellEnd"/>
            <w:r w:rsidRPr="009835AD">
              <w:rPr>
                <w:sz w:val="28"/>
                <w:szCs w:val="28"/>
                <w:lang w:val="uk-UA"/>
              </w:rPr>
              <w:t xml:space="preserve"> Л.М. Богданова «Основи </w:t>
            </w:r>
            <w:proofErr w:type="spellStart"/>
            <w:r w:rsidRPr="009835AD">
              <w:rPr>
                <w:sz w:val="28"/>
                <w:szCs w:val="28"/>
                <w:lang w:val="uk-UA"/>
              </w:rPr>
              <w:t>калькуляціі</w:t>
            </w:r>
            <w:proofErr w:type="spellEnd"/>
            <w:r w:rsidRPr="009835AD">
              <w:rPr>
                <w:sz w:val="28"/>
                <w:szCs w:val="28"/>
                <w:lang w:val="uk-UA"/>
              </w:rPr>
              <w:t xml:space="preserve"> та обліку на підприємствах громадського харчування»</w:t>
            </w:r>
          </w:p>
          <w:p w:rsidR="009835AD" w:rsidRPr="009835AD" w:rsidRDefault="009835AD" w:rsidP="009835A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9835AD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о</w:t>
            </w:r>
            <w:r w:rsidRPr="009835AD">
              <w:rPr>
                <w:sz w:val="28"/>
                <w:szCs w:val="28"/>
                <w:lang w:val="uk-UA"/>
              </w:rPr>
              <w:t>р</w:t>
            </w:r>
            <w:proofErr w:type="spellEnd"/>
            <w:r w:rsidRPr="009835AD">
              <w:rPr>
                <w:sz w:val="28"/>
                <w:szCs w:val="28"/>
                <w:lang w:val="uk-UA"/>
              </w:rPr>
              <w:t>. 41-52 Завдання: виконати практичні завдання з використанням збірника</w:t>
            </w:r>
          </w:p>
        </w:tc>
      </w:tr>
      <w:tr w:rsidR="001B7A83" w:rsidRPr="00D64187" w:rsidTr="001B7A83">
        <w:trPr>
          <w:trHeight w:val="426"/>
        </w:trPr>
        <w:tc>
          <w:tcPr>
            <w:tcW w:w="989" w:type="dxa"/>
            <w:vAlign w:val="center"/>
          </w:tcPr>
          <w:p w:rsidR="001B7A83" w:rsidRPr="004A6A61" w:rsidRDefault="001B7A83" w:rsidP="001B7A8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A6A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12" w:type="dxa"/>
            <w:vMerge w:val="restart"/>
            <w:vAlign w:val="center"/>
          </w:tcPr>
          <w:p w:rsidR="001B7A83" w:rsidRPr="004A6A61" w:rsidRDefault="001B7A83" w:rsidP="001B7A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Спецтехнологія</w:t>
            </w:r>
          </w:p>
        </w:tc>
        <w:tc>
          <w:tcPr>
            <w:tcW w:w="2312" w:type="dxa"/>
            <w:vMerge w:val="restart"/>
            <w:vAlign w:val="center"/>
          </w:tcPr>
          <w:p w:rsidR="001B7A83" w:rsidRPr="004A6A61" w:rsidRDefault="001B7A83" w:rsidP="001B7A8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Пліско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Дмитрівна</w:t>
            </w:r>
          </w:p>
        </w:tc>
        <w:tc>
          <w:tcPr>
            <w:tcW w:w="3969" w:type="dxa"/>
            <w:vAlign w:val="center"/>
          </w:tcPr>
          <w:p w:rsidR="001B7A83" w:rsidRPr="001B7A83" w:rsidRDefault="001B7A83" w:rsidP="001B7A83">
            <w:pPr>
              <w:spacing w:after="0" w:line="240" w:lineRule="auto"/>
              <w:rPr>
                <w:sz w:val="28"/>
                <w:lang w:val="uk-UA"/>
              </w:rPr>
            </w:pPr>
            <w:r w:rsidRPr="001B7A83">
              <w:rPr>
                <w:sz w:val="28"/>
                <w:lang w:val="uk-UA"/>
              </w:rPr>
              <w:t>Технологія приготування виробів смажених у фритюрі з дріжджового опарного тіста.</w:t>
            </w:r>
          </w:p>
        </w:tc>
        <w:tc>
          <w:tcPr>
            <w:tcW w:w="5982" w:type="dxa"/>
          </w:tcPr>
          <w:p w:rsidR="001B7A83" w:rsidRPr="001B7A83" w:rsidRDefault="001B7A83" w:rsidP="001B7A83">
            <w:pPr>
              <w:spacing w:after="0" w:line="240" w:lineRule="auto"/>
              <w:rPr>
                <w:sz w:val="28"/>
                <w:lang w:val="uk-UA"/>
              </w:rPr>
            </w:pPr>
            <w:r w:rsidRPr="001B7A83">
              <w:rPr>
                <w:sz w:val="28"/>
                <w:lang w:val="uk-UA"/>
              </w:rPr>
              <w:t>Г.Т. Зайцева, Т.М. Горпинко Технологія виготовлення борошняних кондитерських виробів</w:t>
            </w:r>
            <w:r>
              <w:rPr>
                <w:sz w:val="28"/>
                <w:lang w:val="uk-UA"/>
              </w:rPr>
              <w:t>,</w:t>
            </w:r>
            <w:r w:rsidRPr="001B7A83">
              <w:rPr>
                <w:sz w:val="28"/>
                <w:lang w:val="uk-UA"/>
              </w:rPr>
              <w:t xml:space="preserve"> </w:t>
            </w:r>
            <w:proofErr w:type="spellStart"/>
            <w:r w:rsidRPr="001B7A83">
              <w:rPr>
                <w:sz w:val="28"/>
                <w:lang w:val="uk-UA"/>
              </w:rPr>
              <w:t>стор</w:t>
            </w:r>
            <w:proofErr w:type="spellEnd"/>
            <w:r w:rsidRPr="001B7A83">
              <w:rPr>
                <w:sz w:val="28"/>
                <w:lang w:val="uk-UA"/>
              </w:rPr>
              <w:t>. 159-162.</w:t>
            </w:r>
          </w:p>
        </w:tc>
      </w:tr>
      <w:tr w:rsidR="001B7A83" w:rsidRPr="0031431F" w:rsidTr="001B7A83">
        <w:trPr>
          <w:trHeight w:val="308"/>
        </w:trPr>
        <w:tc>
          <w:tcPr>
            <w:tcW w:w="989" w:type="dxa"/>
            <w:vAlign w:val="center"/>
          </w:tcPr>
          <w:p w:rsidR="001B7A83" w:rsidRPr="0031431F" w:rsidRDefault="001B7A83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12" w:type="dxa"/>
            <w:vMerge/>
          </w:tcPr>
          <w:p w:rsidR="001B7A83" w:rsidRPr="0031431F" w:rsidRDefault="001B7A83" w:rsidP="001B7A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12" w:type="dxa"/>
            <w:vMerge/>
          </w:tcPr>
          <w:p w:rsidR="001B7A83" w:rsidRPr="0031431F" w:rsidRDefault="001B7A83" w:rsidP="001B7A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1B7A83" w:rsidRPr="001B7A83" w:rsidRDefault="001B7A83" w:rsidP="001B7A83">
            <w:pPr>
              <w:spacing w:after="0" w:line="240" w:lineRule="auto"/>
              <w:rPr>
                <w:sz w:val="28"/>
                <w:lang w:val="uk-UA"/>
              </w:rPr>
            </w:pPr>
            <w:r w:rsidRPr="001B7A83">
              <w:rPr>
                <w:sz w:val="28"/>
                <w:lang w:val="uk-UA"/>
              </w:rPr>
              <w:t>Технологія приготування шарового дріжджового тіста.</w:t>
            </w:r>
          </w:p>
        </w:tc>
        <w:tc>
          <w:tcPr>
            <w:tcW w:w="5982" w:type="dxa"/>
          </w:tcPr>
          <w:p w:rsidR="001B7A83" w:rsidRPr="001B7A83" w:rsidRDefault="001B7A83" w:rsidP="001B7A83">
            <w:pPr>
              <w:spacing w:after="0" w:line="240" w:lineRule="auto"/>
              <w:rPr>
                <w:sz w:val="28"/>
                <w:lang w:val="uk-UA"/>
              </w:rPr>
            </w:pPr>
            <w:r w:rsidRPr="001B7A83">
              <w:rPr>
                <w:sz w:val="28"/>
                <w:lang w:val="uk-UA"/>
              </w:rPr>
              <w:t>Г.Т. Зайцева, Т.М. Горпинко Технологія виготовлення борошняних кондитерських виробів</w:t>
            </w:r>
            <w:r>
              <w:rPr>
                <w:sz w:val="28"/>
                <w:lang w:val="uk-UA"/>
              </w:rPr>
              <w:t>,</w:t>
            </w:r>
            <w:r w:rsidRPr="001B7A83">
              <w:rPr>
                <w:sz w:val="28"/>
                <w:lang w:val="uk-UA"/>
              </w:rPr>
              <w:t xml:space="preserve"> стор.136-143.</w:t>
            </w:r>
          </w:p>
        </w:tc>
      </w:tr>
      <w:tr w:rsidR="001B7A83" w:rsidRPr="0031431F" w:rsidTr="009835AD">
        <w:trPr>
          <w:trHeight w:val="416"/>
        </w:trPr>
        <w:tc>
          <w:tcPr>
            <w:tcW w:w="989" w:type="dxa"/>
            <w:vAlign w:val="center"/>
          </w:tcPr>
          <w:p w:rsidR="001B7A83" w:rsidRDefault="001B7A83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B7A83" w:rsidRPr="0031431F" w:rsidRDefault="001B7A83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  <w:p w:rsidR="001B7A83" w:rsidRPr="0031431F" w:rsidRDefault="001B7A83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1B7A83" w:rsidRPr="00D64187" w:rsidRDefault="001B7A83" w:rsidP="001B7A83">
            <w:pPr>
              <w:spacing w:after="0" w:line="240" w:lineRule="auto"/>
              <w:rPr>
                <w:sz w:val="28"/>
                <w:lang w:val="uk-UA"/>
              </w:rPr>
            </w:pPr>
          </w:p>
          <w:p w:rsidR="001B7A83" w:rsidRPr="00D64187" w:rsidRDefault="001B7A83" w:rsidP="001B7A83">
            <w:pPr>
              <w:spacing w:after="0" w:line="240" w:lineRule="auto"/>
              <w:rPr>
                <w:sz w:val="28"/>
                <w:lang w:val="uk-UA"/>
              </w:rPr>
            </w:pPr>
          </w:p>
          <w:p w:rsidR="001B7A83" w:rsidRPr="00D64187" w:rsidRDefault="001B7A83" w:rsidP="001B7A83">
            <w:pPr>
              <w:spacing w:after="0" w:line="240" w:lineRule="auto"/>
              <w:rPr>
                <w:sz w:val="28"/>
                <w:lang w:val="uk-UA"/>
              </w:rPr>
            </w:pPr>
            <w:r w:rsidRPr="00D64187">
              <w:rPr>
                <w:sz w:val="28"/>
                <w:lang w:val="uk-UA"/>
              </w:rPr>
              <w:t>Іноземна мова</w:t>
            </w:r>
          </w:p>
          <w:p w:rsidR="001B7A83" w:rsidRPr="00D64187" w:rsidRDefault="001B7A83" w:rsidP="001B7A83">
            <w:pPr>
              <w:spacing w:after="0" w:line="240" w:lineRule="auto"/>
              <w:rPr>
                <w:sz w:val="28"/>
                <w:lang w:val="uk-UA"/>
              </w:rPr>
            </w:pPr>
          </w:p>
          <w:p w:rsidR="001B7A83" w:rsidRPr="00D64187" w:rsidRDefault="001B7A83" w:rsidP="001B7A83">
            <w:pPr>
              <w:rPr>
                <w:sz w:val="28"/>
                <w:lang w:val="uk-UA"/>
              </w:rPr>
            </w:pPr>
          </w:p>
        </w:tc>
        <w:tc>
          <w:tcPr>
            <w:tcW w:w="2312" w:type="dxa"/>
            <w:vMerge w:val="restart"/>
            <w:vAlign w:val="center"/>
          </w:tcPr>
          <w:p w:rsidR="001B7A83" w:rsidRPr="00D64187" w:rsidRDefault="001B7A83" w:rsidP="001B7A83">
            <w:pPr>
              <w:spacing w:after="0" w:line="240" w:lineRule="auto"/>
              <w:rPr>
                <w:sz w:val="28"/>
                <w:lang w:val="uk-UA"/>
              </w:rPr>
            </w:pPr>
            <w:r w:rsidRPr="00D64187">
              <w:rPr>
                <w:sz w:val="28"/>
                <w:lang w:val="uk-UA"/>
              </w:rPr>
              <w:t>Сидорчук Ольга Олександрівна</w:t>
            </w:r>
          </w:p>
        </w:tc>
        <w:tc>
          <w:tcPr>
            <w:tcW w:w="3969" w:type="dxa"/>
          </w:tcPr>
          <w:p w:rsidR="001B7A83" w:rsidRPr="005D1223" w:rsidRDefault="001B7A83" w:rsidP="001B7A83">
            <w:pPr>
              <w:spacing w:after="0" w:line="240" w:lineRule="auto"/>
              <w:rPr>
                <w:sz w:val="28"/>
              </w:rPr>
            </w:pPr>
            <w:r w:rsidRPr="005D1223">
              <w:rPr>
                <w:sz w:val="28"/>
              </w:rPr>
              <w:t xml:space="preserve">Повторення та узагальнення умовних речень та граматичних часів минулої теми.  </w:t>
            </w:r>
          </w:p>
        </w:tc>
        <w:tc>
          <w:tcPr>
            <w:tcW w:w="5982" w:type="dxa"/>
          </w:tcPr>
          <w:p w:rsidR="001B7A83" w:rsidRPr="005D1223" w:rsidRDefault="001B7A83" w:rsidP="001B7A83">
            <w:pPr>
              <w:spacing w:after="0" w:line="240" w:lineRule="auto"/>
              <w:rPr>
                <w:sz w:val="28"/>
              </w:rPr>
            </w:pPr>
            <w:proofErr w:type="spellStart"/>
            <w:r w:rsidRPr="005D1223">
              <w:rPr>
                <w:sz w:val="28"/>
              </w:rPr>
              <w:t>Аудіододаток</w:t>
            </w:r>
            <w:proofErr w:type="spellEnd"/>
            <w:r w:rsidRPr="005D1223">
              <w:rPr>
                <w:sz w:val="28"/>
              </w:rPr>
              <w:t xml:space="preserve"> </w:t>
            </w:r>
            <w:proofErr w:type="spellStart"/>
            <w:r w:rsidRPr="005D1223">
              <w:rPr>
                <w:sz w:val="28"/>
              </w:rPr>
              <w:t>Карпюк</w:t>
            </w:r>
            <w:proofErr w:type="spellEnd"/>
            <w:r w:rsidRPr="005D1223">
              <w:rPr>
                <w:sz w:val="28"/>
              </w:rPr>
              <w:t xml:space="preserve"> О. 10 </w:t>
            </w:r>
            <w:proofErr w:type="spellStart"/>
            <w:r w:rsidRPr="005D1223">
              <w:rPr>
                <w:sz w:val="28"/>
              </w:rPr>
              <w:t>кл</w:t>
            </w:r>
            <w:proofErr w:type="spellEnd"/>
            <w:r w:rsidRPr="005D1223">
              <w:rPr>
                <w:sz w:val="28"/>
              </w:rPr>
              <w:t xml:space="preserve">. </w:t>
            </w:r>
            <w:proofErr w:type="spellStart"/>
            <w:r w:rsidRPr="005D1223">
              <w:rPr>
                <w:sz w:val="28"/>
              </w:rPr>
              <w:t>Unit</w:t>
            </w:r>
            <w:proofErr w:type="spellEnd"/>
            <w:r w:rsidRPr="005D1223">
              <w:rPr>
                <w:sz w:val="28"/>
              </w:rPr>
              <w:t xml:space="preserve"> 6. Записи 23, 24. </w:t>
            </w:r>
          </w:p>
          <w:p w:rsidR="001B7A83" w:rsidRPr="005D1223" w:rsidRDefault="001B7A83" w:rsidP="001B7A83">
            <w:pPr>
              <w:spacing w:after="0" w:line="240" w:lineRule="auto"/>
              <w:rPr>
                <w:sz w:val="28"/>
              </w:rPr>
            </w:pPr>
            <w:r w:rsidRPr="005D1223">
              <w:rPr>
                <w:sz w:val="28"/>
              </w:rPr>
              <w:t xml:space="preserve">Ex. 2, 3 p. 149 </w:t>
            </w:r>
          </w:p>
          <w:p w:rsidR="001B7A83" w:rsidRPr="005D1223" w:rsidRDefault="001B7A83" w:rsidP="001B7A83">
            <w:pPr>
              <w:spacing w:after="0" w:line="240" w:lineRule="auto"/>
              <w:rPr>
                <w:sz w:val="28"/>
              </w:rPr>
            </w:pPr>
            <w:r w:rsidRPr="005D1223">
              <w:rPr>
                <w:sz w:val="28"/>
              </w:rPr>
              <w:t>Ex. 5, p. 150</w:t>
            </w:r>
          </w:p>
        </w:tc>
      </w:tr>
      <w:tr w:rsidR="001B7A83" w:rsidRPr="0031431F" w:rsidTr="009835AD">
        <w:trPr>
          <w:trHeight w:val="1115"/>
        </w:trPr>
        <w:tc>
          <w:tcPr>
            <w:tcW w:w="989" w:type="dxa"/>
            <w:vAlign w:val="center"/>
          </w:tcPr>
          <w:p w:rsidR="001B7A83" w:rsidRPr="0031431F" w:rsidRDefault="001B7A83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1B7A83" w:rsidRPr="0031431F" w:rsidRDefault="001B7A83" w:rsidP="001B7A83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512" w:type="dxa"/>
            <w:vMerge/>
          </w:tcPr>
          <w:p w:rsidR="001B7A83" w:rsidRPr="0031431F" w:rsidRDefault="001B7A83" w:rsidP="001B7A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312" w:type="dxa"/>
            <w:vMerge/>
          </w:tcPr>
          <w:p w:rsidR="001B7A83" w:rsidRPr="0031431F" w:rsidRDefault="001B7A83" w:rsidP="001B7A8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969" w:type="dxa"/>
          </w:tcPr>
          <w:p w:rsidR="001B7A83" w:rsidRPr="005D1223" w:rsidRDefault="001B7A83" w:rsidP="001B7A83">
            <w:pPr>
              <w:spacing w:after="0" w:line="240" w:lineRule="auto"/>
              <w:rPr>
                <w:sz w:val="28"/>
              </w:rPr>
            </w:pPr>
            <w:r w:rsidRPr="005D1223">
              <w:rPr>
                <w:sz w:val="28"/>
              </w:rPr>
              <w:t xml:space="preserve">Вплив планети на життя. </w:t>
            </w:r>
          </w:p>
        </w:tc>
        <w:tc>
          <w:tcPr>
            <w:tcW w:w="5982" w:type="dxa"/>
          </w:tcPr>
          <w:p w:rsidR="001B7A83" w:rsidRPr="005D1223" w:rsidRDefault="001B7A83" w:rsidP="001B7A83">
            <w:pPr>
              <w:spacing w:after="0" w:line="240" w:lineRule="auto"/>
              <w:rPr>
                <w:sz w:val="28"/>
              </w:rPr>
            </w:pPr>
            <w:r w:rsidRPr="005D1223">
              <w:rPr>
                <w:sz w:val="28"/>
              </w:rPr>
              <w:t>Ex. 1, 2 p. 152 (читати)</w:t>
            </w:r>
          </w:p>
          <w:p w:rsidR="001B7A83" w:rsidRPr="005D1223" w:rsidRDefault="001B7A83" w:rsidP="001B7A83">
            <w:pPr>
              <w:spacing w:after="0" w:line="240" w:lineRule="auto"/>
              <w:rPr>
                <w:sz w:val="28"/>
              </w:rPr>
            </w:pPr>
            <w:r w:rsidRPr="005D1223">
              <w:rPr>
                <w:sz w:val="28"/>
              </w:rPr>
              <w:t>Ex. 5, 6, 7 p. 154-155 (Зробити проектну роботу з будь-якої теми)</w:t>
            </w:r>
          </w:p>
        </w:tc>
      </w:tr>
    </w:tbl>
    <w:p w:rsidR="00327F63" w:rsidRDefault="00327F63">
      <w:pPr>
        <w:rPr>
          <w:lang w:val="uk-UA"/>
        </w:rPr>
      </w:pPr>
      <w:bookmarkStart w:id="0" w:name="_GoBack"/>
      <w:bookmarkEnd w:id="0"/>
    </w:p>
    <w:sectPr w:rsidR="00327F63" w:rsidSect="001B7A83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714E7"/>
    <w:rsid w:val="001839B3"/>
    <w:rsid w:val="001B7A83"/>
    <w:rsid w:val="001E3C3C"/>
    <w:rsid w:val="00233A3B"/>
    <w:rsid w:val="0031431F"/>
    <w:rsid w:val="00327F63"/>
    <w:rsid w:val="00440F48"/>
    <w:rsid w:val="00441B92"/>
    <w:rsid w:val="004A6A61"/>
    <w:rsid w:val="005D1223"/>
    <w:rsid w:val="00614747"/>
    <w:rsid w:val="006A29EE"/>
    <w:rsid w:val="006B0703"/>
    <w:rsid w:val="008B79CE"/>
    <w:rsid w:val="00942B4F"/>
    <w:rsid w:val="009807BC"/>
    <w:rsid w:val="009835AD"/>
    <w:rsid w:val="00B6680C"/>
    <w:rsid w:val="00C95D5D"/>
    <w:rsid w:val="00D64187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05170"/>
  <w15:docId w15:val="{90557905-B098-44F7-87DB-1C327055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Serioga</cp:lastModifiedBy>
  <cp:revision>16</cp:revision>
  <cp:lastPrinted>2020-03-12T10:10:00Z</cp:lastPrinted>
  <dcterms:created xsi:type="dcterms:W3CDTF">2020-03-12T10:12:00Z</dcterms:created>
  <dcterms:modified xsi:type="dcterms:W3CDTF">2020-03-23T10:39:00Z</dcterms:modified>
</cp:coreProperties>
</file>